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5307" w14:textId="02DB9D43" w:rsidR="00F86926" w:rsidRPr="00D07483" w:rsidRDefault="00D6474B" w:rsidP="00F86926">
      <w:pPr>
        <w:rPr>
          <w:b/>
          <w:bCs/>
          <w:sz w:val="24"/>
          <w:szCs w:val="24"/>
        </w:rPr>
      </w:pPr>
      <w:r w:rsidRPr="00663DA4">
        <w:rPr>
          <w:b/>
          <w:bCs/>
          <w:sz w:val="28"/>
          <w:szCs w:val="28"/>
        </w:rPr>
        <w:t xml:space="preserve"> </w:t>
      </w:r>
      <w:r w:rsidR="00773E93" w:rsidRPr="00D07483">
        <w:rPr>
          <w:b/>
          <w:bCs/>
          <w:sz w:val="24"/>
          <w:szCs w:val="24"/>
        </w:rPr>
        <w:t xml:space="preserve">LWVSJ </w:t>
      </w:r>
      <w:r w:rsidR="00F86926" w:rsidRPr="00D07483">
        <w:rPr>
          <w:b/>
          <w:bCs/>
          <w:sz w:val="24"/>
          <w:szCs w:val="24"/>
        </w:rPr>
        <w:t>Observer Corps</w:t>
      </w:r>
      <w:r w:rsidR="00773E93" w:rsidRPr="00D07483">
        <w:rPr>
          <w:b/>
          <w:bCs/>
          <w:sz w:val="24"/>
          <w:szCs w:val="24"/>
        </w:rPr>
        <w:t>*</w:t>
      </w:r>
      <w:r w:rsidR="00F86926" w:rsidRPr="00D07483">
        <w:rPr>
          <w:b/>
          <w:bCs/>
          <w:sz w:val="24"/>
          <w:szCs w:val="24"/>
        </w:rPr>
        <w:t xml:space="preserve"> Notes:  </w:t>
      </w:r>
      <w:r w:rsidR="0089317D" w:rsidRPr="00D07483">
        <w:rPr>
          <w:b/>
          <w:bCs/>
          <w:sz w:val="24"/>
          <w:szCs w:val="24"/>
        </w:rPr>
        <w:t>SJI</w:t>
      </w:r>
      <w:r w:rsidR="00F86926" w:rsidRPr="00D07483">
        <w:rPr>
          <w:b/>
          <w:bCs/>
          <w:sz w:val="24"/>
          <w:szCs w:val="24"/>
        </w:rPr>
        <w:t xml:space="preserve"> School </w:t>
      </w:r>
      <w:r w:rsidR="00773E93" w:rsidRPr="00D07483">
        <w:rPr>
          <w:b/>
          <w:bCs/>
          <w:sz w:val="24"/>
          <w:szCs w:val="24"/>
        </w:rPr>
        <w:t>Board</w:t>
      </w:r>
      <w:r w:rsidR="008327B3" w:rsidRPr="00D07483">
        <w:rPr>
          <w:b/>
          <w:bCs/>
          <w:sz w:val="24"/>
          <w:szCs w:val="24"/>
        </w:rPr>
        <w:t>,</w:t>
      </w:r>
      <w:r w:rsidR="00F86926" w:rsidRPr="00D07483">
        <w:rPr>
          <w:b/>
          <w:bCs/>
          <w:sz w:val="24"/>
          <w:szCs w:val="24"/>
        </w:rPr>
        <w:t xml:space="preserve"> </w:t>
      </w:r>
      <w:r w:rsidR="00B16EF1">
        <w:rPr>
          <w:b/>
          <w:bCs/>
          <w:sz w:val="24"/>
          <w:szCs w:val="24"/>
        </w:rPr>
        <w:t>March 27</w:t>
      </w:r>
      <w:r w:rsidR="00AF70E2">
        <w:rPr>
          <w:b/>
          <w:bCs/>
          <w:sz w:val="24"/>
          <w:szCs w:val="24"/>
        </w:rPr>
        <w:t>, 202</w:t>
      </w:r>
      <w:r w:rsidR="00267774">
        <w:rPr>
          <w:b/>
          <w:bCs/>
          <w:sz w:val="24"/>
          <w:szCs w:val="24"/>
        </w:rPr>
        <w:t>3</w:t>
      </w:r>
    </w:p>
    <w:p w14:paraId="01C6FA8F" w14:textId="437CA971" w:rsidR="007353EC" w:rsidRDefault="007353EC" w:rsidP="007353EC">
      <w:r>
        <w:t xml:space="preserve">Student representative Rylee Drew reported the </w:t>
      </w:r>
      <w:r w:rsidRPr="00186045">
        <w:rPr>
          <w:b/>
          <w:bCs/>
        </w:rPr>
        <w:t>prom is scheduled for April 24</w:t>
      </w:r>
      <w:r>
        <w:t xml:space="preserve">. She </w:t>
      </w:r>
      <w:r w:rsidRPr="00186045">
        <w:rPr>
          <w:b/>
          <w:bCs/>
        </w:rPr>
        <w:t>cast advisory votes</w:t>
      </w:r>
      <w:r>
        <w:t xml:space="preserve"> for the first time on several board resolutions, a practice authorized last month. </w:t>
      </w:r>
    </w:p>
    <w:p w14:paraId="565B4F1F" w14:textId="70134233" w:rsidR="007353EC" w:rsidRDefault="007353EC" w:rsidP="007353EC">
      <w:r>
        <w:t xml:space="preserve">Representatives of the </w:t>
      </w:r>
      <w:r w:rsidRPr="00A92657">
        <w:rPr>
          <w:b/>
          <w:bCs/>
        </w:rPr>
        <w:t>elementary school student council</w:t>
      </w:r>
      <w:r>
        <w:t xml:space="preserve"> reported recent activities including an all-scho</w:t>
      </w:r>
      <w:r w:rsidR="00DA0580">
        <w:t>ol</w:t>
      </w:r>
      <w:r>
        <w:t xml:space="preserve"> assembly. </w:t>
      </w:r>
      <w:r w:rsidR="00DA0580">
        <w:t xml:space="preserve">They </w:t>
      </w:r>
      <w:r w:rsidR="00F01C9C">
        <w:t>s</w:t>
      </w:r>
      <w:r w:rsidR="00DA0580">
        <w:t xml:space="preserve">howed a </w:t>
      </w:r>
      <w:r w:rsidR="00DA0580" w:rsidRPr="00A92657">
        <w:rPr>
          <w:b/>
          <w:bCs/>
        </w:rPr>
        <w:t>video</w:t>
      </w:r>
      <w:r w:rsidRPr="00A92657">
        <w:rPr>
          <w:b/>
          <w:bCs/>
        </w:rPr>
        <w:t xml:space="preserve"> featur</w:t>
      </w:r>
      <w:r w:rsidR="00DA0580" w:rsidRPr="00A92657">
        <w:rPr>
          <w:b/>
          <w:bCs/>
        </w:rPr>
        <w:t>ing</w:t>
      </w:r>
      <w:r w:rsidRPr="00A92657">
        <w:rPr>
          <w:b/>
          <w:bCs/>
        </w:rPr>
        <w:t xml:space="preserve"> a </w:t>
      </w:r>
      <w:proofErr w:type="gramStart"/>
      <w:r w:rsidRPr="00A92657">
        <w:rPr>
          <w:b/>
          <w:bCs/>
        </w:rPr>
        <w:t>sing-a-long</w:t>
      </w:r>
      <w:proofErr w:type="gramEnd"/>
      <w:r w:rsidRPr="00A92657">
        <w:rPr>
          <w:b/>
          <w:bCs/>
        </w:rPr>
        <w:t xml:space="preserve"> by all 350 students</w:t>
      </w:r>
      <w:r>
        <w:t xml:space="preserve"> and staff in matching t-shirts. </w:t>
      </w:r>
    </w:p>
    <w:p w14:paraId="74FEB7BD" w14:textId="33710A65" w:rsidR="006C4A32" w:rsidRDefault="007353EC" w:rsidP="007353EC">
      <w:r>
        <w:t xml:space="preserve">Superintendent Fred Woods reported on the </w:t>
      </w:r>
      <w:r w:rsidRPr="00186045">
        <w:rPr>
          <w:b/>
          <w:bCs/>
        </w:rPr>
        <w:t>STEM building art addition</w:t>
      </w:r>
      <w:r w:rsidR="00186045" w:rsidRPr="00186045">
        <w:t xml:space="preserve"> </w:t>
      </w:r>
      <w:r w:rsidR="00186045">
        <w:t>progress</w:t>
      </w:r>
      <w:r>
        <w:t xml:space="preserve">, including approval of a $17,000 contract addition for a hazardous material storage area. </w:t>
      </w:r>
    </w:p>
    <w:p w14:paraId="0BB85208" w14:textId="555E1A8D" w:rsidR="006C4A32" w:rsidRPr="00F01C9C" w:rsidRDefault="00F01C9C" w:rsidP="007353EC">
      <w:pPr>
        <w:rPr>
          <w:b/>
          <w:bCs/>
        </w:rPr>
      </w:pPr>
      <w:r>
        <w:t xml:space="preserve">The Board approved the </w:t>
      </w:r>
      <w:r w:rsidRPr="00F01C9C">
        <w:rPr>
          <w:b/>
          <w:bCs/>
        </w:rPr>
        <w:t xml:space="preserve">2023-24 </w:t>
      </w:r>
      <w:r w:rsidR="007353EC" w:rsidRPr="00F01C9C">
        <w:rPr>
          <w:b/>
          <w:bCs/>
        </w:rPr>
        <w:t>Calendar</w:t>
      </w:r>
      <w:r w:rsidRPr="00F01C9C">
        <w:rPr>
          <w:b/>
          <w:bCs/>
        </w:rPr>
        <w:t>. The</w:t>
      </w:r>
      <w:r w:rsidR="007353EC" w:rsidRPr="00F01C9C">
        <w:rPr>
          <w:b/>
          <w:bCs/>
        </w:rPr>
        <w:t xml:space="preserve"> </w:t>
      </w:r>
      <w:r w:rsidRPr="00F01C9C">
        <w:rPr>
          <w:b/>
          <w:bCs/>
        </w:rPr>
        <w:t>f</w:t>
      </w:r>
      <w:r w:rsidR="007353EC" w:rsidRPr="00F01C9C">
        <w:rPr>
          <w:b/>
          <w:bCs/>
        </w:rPr>
        <w:t xml:space="preserve">irst day of school </w:t>
      </w:r>
      <w:r w:rsidRPr="00F01C9C">
        <w:rPr>
          <w:b/>
          <w:bCs/>
        </w:rPr>
        <w:t>will be Au</w:t>
      </w:r>
      <w:r w:rsidR="007353EC" w:rsidRPr="00F01C9C">
        <w:rPr>
          <w:b/>
          <w:bCs/>
        </w:rPr>
        <w:t xml:space="preserve">gust 31. </w:t>
      </w:r>
    </w:p>
    <w:p w14:paraId="62F6702B" w14:textId="7A810A7F" w:rsidR="006C4A32" w:rsidRPr="00A92657" w:rsidRDefault="00DC6CE1" w:rsidP="007353EC">
      <w:pPr>
        <w:rPr>
          <w:b/>
          <w:bCs/>
        </w:rPr>
      </w:pPr>
      <w:r>
        <w:t xml:space="preserve">The Board </w:t>
      </w:r>
      <w:r>
        <w:t>acknowledged</w:t>
      </w:r>
      <w:r>
        <w:t xml:space="preserve"> </w:t>
      </w:r>
      <w:r w:rsidRPr="00A92657">
        <w:rPr>
          <w:b/>
          <w:bCs/>
        </w:rPr>
        <w:t>d</w:t>
      </w:r>
      <w:r w:rsidR="007353EC" w:rsidRPr="00A92657">
        <w:rPr>
          <w:b/>
          <w:bCs/>
        </w:rPr>
        <w:t xml:space="preserve">onations from the San Juan Public Schools </w:t>
      </w:r>
      <w:r w:rsidRPr="00A92657">
        <w:rPr>
          <w:b/>
          <w:bCs/>
        </w:rPr>
        <w:t>F</w:t>
      </w:r>
      <w:r w:rsidR="007353EC" w:rsidRPr="00A92657">
        <w:rPr>
          <w:b/>
          <w:bCs/>
        </w:rPr>
        <w:t>oundation ($20,000) and United way ($500)</w:t>
      </w:r>
      <w:r w:rsidRPr="00A92657">
        <w:rPr>
          <w:b/>
          <w:bCs/>
        </w:rPr>
        <w:t>.</w:t>
      </w:r>
      <w:r w:rsidR="007353EC" w:rsidRPr="00A92657">
        <w:rPr>
          <w:b/>
          <w:bCs/>
        </w:rPr>
        <w:t xml:space="preserve"> </w:t>
      </w:r>
    </w:p>
    <w:p w14:paraId="062544DE" w14:textId="419B2D87" w:rsidR="006C4A32" w:rsidRDefault="001733C6" w:rsidP="007353EC">
      <w:r>
        <w:t>The Board approved the</w:t>
      </w:r>
      <w:r w:rsidR="007353EC">
        <w:t xml:space="preserve"> </w:t>
      </w:r>
      <w:r>
        <w:t>scheduled p</w:t>
      </w:r>
      <w:r w:rsidR="007353EC">
        <w:t xml:space="preserve">urchase of a </w:t>
      </w:r>
      <w:r w:rsidR="007353EC" w:rsidRPr="00A92657">
        <w:rPr>
          <w:b/>
          <w:bCs/>
        </w:rPr>
        <w:t>new bus.</w:t>
      </w:r>
      <w:r w:rsidR="007353EC">
        <w:t xml:space="preserve"> The $204,847 vehicle will be </w:t>
      </w:r>
      <w:r w:rsidR="007353EC" w:rsidRPr="00A92657">
        <w:rPr>
          <w:b/>
          <w:bCs/>
        </w:rPr>
        <w:t>delivered in 2025.</w:t>
      </w:r>
      <w:r w:rsidR="007353EC">
        <w:t xml:space="preserve"> Legislative impacts on next year’s budget </w:t>
      </w:r>
      <w:r>
        <w:t>are</w:t>
      </w:r>
      <w:r w:rsidR="007353EC">
        <w:t xml:space="preserve"> in limbo</w:t>
      </w:r>
      <w:r>
        <w:t>, pending the end of the legislative session.</w:t>
      </w:r>
    </w:p>
    <w:p w14:paraId="5D64B7D1" w14:textId="22EBBC55" w:rsidR="006C4A32" w:rsidRDefault="007353EC" w:rsidP="007353EC">
      <w:r>
        <w:t xml:space="preserve"> Board members are active with the Washington State School Directors Association and small schools working group work</w:t>
      </w:r>
      <w:r w:rsidR="00A92657">
        <w:t>ing</w:t>
      </w:r>
      <w:r>
        <w:t xml:space="preserve"> to ensure that small schools have an equitable voice in State decisions affecting schools. </w:t>
      </w:r>
    </w:p>
    <w:p w14:paraId="5147A50B" w14:textId="2CFEC6CE" w:rsidR="007353EC" w:rsidRDefault="007353EC" w:rsidP="007353EC">
      <w:r>
        <w:t xml:space="preserve">Board member T.J. Heller will represent the district at a regional meeting </w:t>
      </w:r>
      <w:r w:rsidR="00A92657">
        <w:t xml:space="preserve">on </w:t>
      </w:r>
      <w:r>
        <w:t>April 20.</w:t>
      </w:r>
    </w:p>
    <w:p w14:paraId="5FC0DEA3" w14:textId="0EF7945B" w:rsidR="00D07483" w:rsidRPr="00341FB3" w:rsidRDefault="00110E7A" w:rsidP="00D07483">
      <w:pPr>
        <w:pStyle w:val="FootnoteText"/>
        <w:rPr>
          <w:sz w:val="24"/>
          <w:szCs w:val="24"/>
        </w:rPr>
      </w:pPr>
      <w:r w:rsidRPr="003633E4">
        <w:rPr>
          <w:rFonts w:cstheme="minorHAnsi"/>
          <w:color w:val="000000"/>
          <w:sz w:val="24"/>
          <w:szCs w:val="24"/>
        </w:rPr>
        <w:br/>
      </w:r>
      <w:r w:rsidR="00D07483">
        <w:rPr>
          <w:sz w:val="22"/>
          <w:szCs w:val="22"/>
        </w:rPr>
        <w:t>*The</w:t>
      </w:r>
      <w:r w:rsidR="00D07483" w:rsidRPr="007B0986">
        <w:rPr>
          <w:sz w:val="22"/>
          <w:szCs w:val="22"/>
        </w:rPr>
        <w:t xml:space="preserve"> </w:t>
      </w:r>
      <w:r w:rsidR="00D07483" w:rsidRPr="00B01B6F">
        <w:rPr>
          <w:b/>
          <w:bCs/>
          <w:sz w:val="22"/>
          <w:szCs w:val="22"/>
        </w:rPr>
        <w:t>League of Women Voters,</w:t>
      </w:r>
      <w:r w:rsidR="00D07483" w:rsidRPr="007B0986">
        <w:rPr>
          <w:sz w:val="22"/>
          <w:szCs w:val="22"/>
        </w:rPr>
        <w:t xml:space="preserve"> a nonpartisan organization encourages informed participation in government. The Observer Corps attends and takes notes at government meetings to expand public understanding of public policy and decisions. The notes do not necessarily reflect the views of the League or its members.</w:t>
      </w:r>
      <w:r w:rsidR="00D07483">
        <w:rPr>
          <w:sz w:val="24"/>
          <w:szCs w:val="24"/>
        </w:rPr>
        <w:t xml:space="preserve"> </w:t>
      </w:r>
    </w:p>
    <w:p w14:paraId="471084BB" w14:textId="77777777" w:rsidR="00D07483" w:rsidRDefault="00D07483"/>
    <w:sectPr w:rsidR="00D0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26"/>
    <w:rsid w:val="00011C78"/>
    <w:rsid w:val="00047168"/>
    <w:rsid w:val="00052201"/>
    <w:rsid w:val="0007334E"/>
    <w:rsid w:val="00082ADC"/>
    <w:rsid w:val="00084D24"/>
    <w:rsid w:val="00092B7D"/>
    <w:rsid w:val="000B05F0"/>
    <w:rsid w:val="000E693D"/>
    <w:rsid w:val="00107AE9"/>
    <w:rsid w:val="00110E7A"/>
    <w:rsid w:val="00114429"/>
    <w:rsid w:val="00116AEB"/>
    <w:rsid w:val="001406FD"/>
    <w:rsid w:val="001653E2"/>
    <w:rsid w:val="001733C6"/>
    <w:rsid w:val="00176C43"/>
    <w:rsid w:val="0018023A"/>
    <w:rsid w:val="00186045"/>
    <w:rsid w:val="001A1472"/>
    <w:rsid w:val="001A6099"/>
    <w:rsid w:val="001B6A8A"/>
    <w:rsid w:val="001D535F"/>
    <w:rsid w:val="001D69FD"/>
    <w:rsid w:val="001D6BB5"/>
    <w:rsid w:val="001E2116"/>
    <w:rsid w:val="001F67C8"/>
    <w:rsid w:val="00223C6B"/>
    <w:rsid w:val="00234316"/>
    <w:rsid w:val="0024751E"/>
    <w:rsid w:val="00254E92"/>
    <w:rsid w:val="002654F3"/>
    <w:rsid w:val="00267774"/>
    <w:rsid w:val="00285C35"/>
    <w:rsid w:val="002B3A5F"/>
    <w:rsid w:val="002D17D3"/>
    <w:rsid w:val="0030069C"/>
    <w:rsid w:val="003006D2"/>
    <w:rsid w:val="003265A8"/>
    <w:rsid w:val="00343D78"/>
    <w:rsid w:val="00391C1A"/>
    <w:rsid w:val="003A79C1"/>
    <w:rsid w:val="003C347A"/>
    <w:rsid w:val="003D6772"/>
    <w:rsid w:val="003F2E99"/>
    <w:rsid w:val="003F62FD"/>
    <w:rsid w:val="00440E7C"/>
    <w:rsid w:val="00442A51"/>
    <w:rsid w:val="004645A7"/>
    <w:rsid w:val="004647D2"/>
    <w:rsid w:val="004653DD"/>
    <w:rsid w:val="00474E60"/>
    <w:rsid w:val="00483F68"/>
    <w:rsid w:val="004D6E1B"/>
    <w:rsid w:val="00503D5F"/>
    <w:rsid w:val="00507052"/>
    <w:rsid w:val="00512F1C"/>
    <w:rsid w:val="00521D0C"/>
    <w:rsid w:val="00545C70"/>
    <w:rsid w:val="005756F8"/>
    <w:rsid w:val="00582496"/>
    <w:rsid w:val="00594286"/>
    <w:rsid w:val="005954A2"/>
    <w:rsid w:val="005A2D2C"/>
    <w:rsid w:val="005A4306"/>
    <w:rsid w:val="005F664A"/>
    <w:rsid w:val="006010BC"/>
    <w:rsid w:val="006050D6"/>
    <w:rsid w:val="00611481"/>
    <w:rsid w:val="00623DBE"/>
    <w:rsid w:val="00640F7C"/>
    <w:rsid w:val="00647BD4"/>
    <w:rsid w:val="00650CFB"/>
    <w:rsid w:val="00661179"/>
    <w:rsid w:val="00663DA4"/>
    <w:rsid w:val="00666A12"/>
    <w:rsid w:val="0068599B"/>
    <w:rsid w:val="0069371A"/>
    <w:rsid w:val="006B6644"/>
    <w:rsid w:val="006C4A32"/>
    <w:rsid w:val="006E5E44"/>
    <w:rsid w:val="006F7178"/>
    <w:rsid w:val="006F7C12"/>
    <w:rsid w:val="00705B8C"/>
    <w:rsid w:val="007073D4"/>
    <w:rsid w:val="00713354"/>
    <w:rsid w:val="00715F77"/>
    <w:rsid w:val="007353EC"/>
    <w:rsid w:val="00740A5C"/>
    <w:rsid w:val="00766EC2"/>
    <w:rsid w:val="00773E93"/>
    <w:rsid w:val="007B77D7"/>
    <w:rsid w:val="007F6EE1"/>
    <w:rsid w:val="00810595"/>
    <w:rsid w:val="00810A88"/>
    <w:rsid w:val="008327B3"/>
    <w:rsid w:val="0085180E"/>
    <w:rsid w:val="0085232F"/>
    <w:rsid w:val="00857917"/>
    <w:rsid w:val="0087151B"/>
    <w:rsid w:val="00885726"/>
    <w:rsid w:val="0089317D"/>
    <w:rsid w:val="008D1C8D"/>
    <w:rsid w:val="008E20F8"/>
    <w:rsid w:val="008F6FC8"/>
    <w:rsid w:val="00903560"/>
    <w:rsid w:val="009056FA"/>
    <w:rsid w:val="00907181"/>
    <w:rsid w:val="00916153"/>
    <w:rsid w:val="00926112"/>
    <w:rsid w:val="00926D6C"/>
    <w:rsid w:val="00935DD0"/>
    <w:rsid w:val="0094531D"/>
    <w:rsid w:val="00967EB9"/>
    <w:rsid w:val="00974D7E"/>
    <w:rsid w:val="009A53D6"/>
    <w:rsid w:val="009B4335"/>
    <w:rsid w:val="009D0407"/>
    <w:rsid w:val="009E5A6C"/>
    <w:rsid w:val="009F55F4"/>
    <w:rsid w:val="00A17CBC"/>
    <w:rsid w:val="00A4621A"/>
    <w:rsid w:val="00A52B69"/>
    <w:rsid w:val="00A52D4D"/>
    <w:rsid w:val="00A876C7"/>
    <w:rsid w:val="00A91158"/>
    <w:rsid w:val="00A92657"/>
    <w:rsid w:val="00AC1A67"/>
    <w:rsid w:val="00AD3388"/>
    <w:rsid w:val="00AF70E2"/>
    <w:rsid w:val="00AF71C2"/>
    <w:rsid w:val="00B10020"/>
    <w:rsid w:val="00B16EF1"/>
    <w:rsid w:val="00B2026F"/>
    <w:rsid w:val="00B406B9"/>
    <w:rsid w:val="00B43780"/>
    <w:rsid w:val="00B462D5"/>
    <w:rsid w:val="00B72D68"/>
    <w:rsid w:val="00BE0BF7"/>
    <w:rsid w:val="00C1045F"/>
    <w:rsid w:val="00C24E4F"/>
    <w:rsid w:val="00C40F44"/>
    <w:rsid w:val="00C50F80"/>
    <w:rsid w:val="00C77140"/>
    <w:rsid w:val="00C80AEA"/>
    <w:rsid w:val="00C848F8"/>
    <w:rsid w:val="00C84AA9"/>
    <w:rsid w:val="00C94FAA"/>
    <w:rsid w:val="00C957AD"/>
    <w:rsid w:val="00C9584B"/>
    <w:rsid w:val="00CC3AC8"/>
    <w:rsid w:val="00CC4797"/>
    <w:rsid w:val="00CD31C3"/>
    <w:rsid w:val="00CE314F"/>
    <w:rsid w:val="00CE570A"/>
    <w:rsid w:val="00D07483"/>
    <w:rsid w:val="00D373B7"/>
    <w:rsid w:val="00D522E9"/>
    <w:rsid w:val="00D6474B"/>
    <w:rsid w:val="00DA0580"/>
    <w:rsid w:val="00DC6CE1"/>
    <w:rsid w:val="00E6178A"/>
    <w:rsid w:val="00E6745C"/>
    <w:rsid w:val="00EA11A0"/>
    <w:rsid w:val="00EA7392"/>
    <w:rsid w:val="00EC7749"/>
    <w:rsid w:val="00EF66CB"/>
    <w:rsid w:val="00F01C9C"/>
    <w:rsid w:val="00F35977"/>
    <w:rsid w:val="00F478AE"/>
    <w:rsid w:val="00F7414D"/>
    <w:rsid w:val="00F76DCB"/>
    <w:rsid w:val="00F80D17"/>
    <w:rsid w:val="00F86926"/>
    <w:rsid w:val="00F95487"/>
    <w:rsid w:val="00FE048B"/>
    <w:rsid w:val="00FE3439"/>
    <w:rsid w:val="00FF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2B9A"/>
  <w15:chartTrackingRefBased/>
  <w15:docId w15:val="{91D031BE-4F77-41F3-B794-F9CC5318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07483"/>
    <w:pPr>
      <w:spacing w:after="0" w:line="240" w:lineRule="auto"/>
    </w:pPr>
    <w:rPr>
      <w:sz w:val="20"/>
      <w:szCs w:val="20"/>
    </w:rPr>
  </w:style>
  <w:style w:type="character" w:customStyle="1" w:styleId="FootnoteTextChar">
    <w:name w:val="Footnote Text Char"/>
    <w:basedOn w:val="DefaultParagraphFont"/>
    <w:link w:val="FootnoteText"/>
    <w:uiPriority w:val="99"/>
    <w:rsid w:val="00D07483"/>
    <w:rPr>
      <w:sz w:val="20"/>
      <w:szCs w:val="20"/>
    </w:rPr>
  </w:style>
  <w:style w:type="character" w:styleId="Hyperlink">
    <w:name w:val="Hyperlink"/>
    <w:basedOn w:val="DefaultParagraphFont"/>
    <w:uiPriority w:val="99"/>
    <w:semiHidden/>
    <w:unhideWhenUsed/>
    <w:rsid w:val="0011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Necia Quast</dc:creator>
  <cp:keywords/>
  <dc:description/>
  <cp:lastModifiedBy>Necia Quast</cp:lastModifiedBy>
  <cp:revision>11</cp:revision>
  <cp:lastPrinted>2022-08-02T16:10:00Z</cp:lastPrinted>
  <dcterms:created xsi:type="dcterms:W3CDTF">2023-04-05T01:02:00Z</dcterms:created>
  <dcterms:modified xsi:type="dcterms:W3CDTF">2023-04-05T01:09:00Z</dcterms:modified>
</cp:coreProperties>
</file>